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17278F">
        <w:rPr>
          <w:b/>
        </w:rPr>
        <w:t>06.07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5973D1" w:rsidRDefault="00CC7A2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Garai Péter (edző)</w:t>
            </w:r>
          </w:p>
        </w:tc>
        <w:tc>
          <w:tcPr>
            <w:tcW w:w="2425" w:type="dxa"/>
            <w:vAlign w:val="center"/>
          </w:tcPr>
          <w:p w:rsidR="001A5715" w:rsidRPr="005973D1" w:rsidRDefault="00CC7A28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</w:t>
            </w:r>
          </w:p>
        </w:tc>
        <w:tc>
          <w:tcPr>
            <w:tcW w:w="2410" w:type="dxa"/>
            <w:vAlign w:val="center"/>
          </w:tcPr>
          <w:p w:rsidR="001A5715" w:rsidRPr="005973D1" w:rsidRDefault="00CC7A2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Soproni Sördögök</w:t>
            </w:r>
          </w:p>
        </w:tc>
        <w:tc>
          <w:tcPr>
            <w:tcW w:w="1824" w:type="dxa"/>
            <w:vAlign w:val="center"/>
          </w:tcPr>
          <w:p w:rsidR="001A5715" w:rsidRPr="005973D1" w:rsidRDefault="00CC7A2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2018.05.15</w:t>
            </w:r>
          </w:p>
        </w:tc>
        <w:tc>
          <w:tcPr>
            <w:tcW w:w="2220" w:type="dxa"/>
            <w:vAlign w:val="center"/>
          </w:tcPr>
          <w:p w:rsidR="001A5715" w:rsidRPr="005973D1" w:rsidRDefault="00CC7A2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F1AF-40220</w:t>
            </w:r>
          </w:p>
        </w:tc>
        <w:tc>
          <w:tcPr>
            <w:tcW w:w="2220" w:type="dxa"/>
            <w:vAlign w:val="center"/>
          </w:tcPr>
          <w:p w:rsidR="001A5715" w:rsidRPr="005973D1" w:rsidRDefault="00CC7A28" w:rsidP="00B87A5E">
            <w:pPr>
              <w:jc w:val="center"/>
            </w:pPr>
            <w:r>
              <w:t>56/(1)/b/(3)</w:t>
            </w:r>
          </w:p>
        </w:tc>
        <w:tc>
          <w:tcPr>
            <w:tcW w:w="2220" w:type="dxa"/>
            <w:vAlign w:val="center"/>
          </w:tcPr>
          <w:p w:rsidR="001A5715" w:rsidRPr="005973D1" w:rsidRDefault="00CC7A28" w:rsidP="00B87A5E">
            <w:pPr>
              <w:jc w:val="center"/>
            </w:pPr>
            <w:r>
              <w:t>Eltiltás 1 hónap</w:t>
            </w:r>
          </w:p>
        </w:tc>
      </w:tr>
      <w:tr w:rsidR="00123364" w:rsidTr="003D0FA7">
        <w:tc>
          <w:tcPr>
            <w:tcW w:w="2219" w:type="dxa"/>
            <w:vAlign w:val="center"/>
          </w:tcPr>
          <w:p w:rsidR="00123364" w:rsidRPr="005973D1" w:rsidRDefault="0012336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Balog Lajos </w:t>
            </w:r>
          </w:p>
        </w:tc>
        <w:tc>
          <w:tcPr>
            <w:tcW w:w="2425" w:type="dxa"/>
            <w:vAlign w:val="center"/>
          </w:tcPr>
          <w:p w:rsidR="00123364" w:rsidRPr="005973D1" w:rsidRDefault="00123364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Békési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SzSK</w:t>
            </w:r>
            <w:proofErr w:type="spellEnd"/>
          </w:p>
        </w:tc>
        <w:tc>
          <w:tcPr>
            <w:tcW w:w="2410" w:type="dxa"/>
            <w:vAlign w:val="center"/>
          </w:tcPr>
          <w:p w:rsidR="00123364" w:rsidRPr="005973D1" w:rsidRDefault="0012336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Sunshine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NYIKSE</w:t>
            </w:r>
          </w:p>
        </w:tc>
        <w:tc>
          <w:tcPr>
            <w:tcW w:w="1824" w:type="dxa"/>
            <w:vAlign w:val="center"/>
          </w:tcPr>
          <w:p w:rsidR="00123364" w:rsidRPr="005973D1" w:rsidRDefault="0012336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2018.05.17</w:t>
            </w:r>
          </w:p>
        </w:tc>
        <w:tc>
          <w:tcPr>
            <w:tcW w:w="2220" w:type="dxa"/>
            <w:vAlign w:val="center"/>
          </w:tcPr>
          <w:p w:rsidR="00123364" w:rsidRPr="005973D1" w:rsidRDefault="00123364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F2KE-0252</w:t>
            </w:r>
          </w:p>
        </w:tc>
        <w:tc>
          <w:tcPr>
            <w:tcW w:w="2220" w:type="dxa"/>
            <w:vAlign w:val="center"/>
          </w:tcPr>
          <w:p w:rsidR="00123364" w:rsidRPr="005973D1" w:rsidRDefault="00123364" w:rsidP="003F5898">
            <w:pPr>
              <w:jc w:val="center"/>
            </w:pPr>
            <w:r>
              <w:t>56/(1)/b/(3)</w:t>
            </w:r>
          </w:p>
        </w:tc>
        <w:tc>
          <w:tcPr>
            <w:tcW w:w="2220" w:type="dxa"/>
            <w:vAlign w:val="center"/>
          </w:tcPr>
          <w:p w:rsidR="00123364" w:rsidRPr="005973D1" w:rsidRDefault="00123364" w:rsidP="003F5898">
            <w:pPr>
              <w:jc w:val="center"/>
            </w:pPr>
            <w:r>
              <w:t>Eltiltás 1 hónap</w:t>
            </w:r>
          </w:p>
        </w:tc>
      </w:tr>
      <w:tr w:rsidR="00123364" w:rsidTr="003D0FA7">
        <w:tc>
          <w:tcPr>
            <w:tcW w:w="2219" w:type="dxa"/>
            <w:vAlign w:val="center"/>
          </w:tcPr>
          <w:p w:rsidR="00123364" w:rsidRPr="005973D1" w:rsidRDefault="0012336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Molnár István (edző)</w:t>
            </w:r>
          </w:p>
        </w:tc>
        <w:tc>
          <w:tcPr>
            <w:tcW w:w="2425" w:type="dxa"/>
            <w:vAlign w:val="center"/>
          </w:tcPr>
          <w:p w:rsidR="00123364" w:rsidRPr="005973D1" w:rsidRDefault="00123364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MOTAX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Concordia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Pápai KC</w:t>
            </w:r>
          </w:p>
        </w:tc>
        <w:tc>
          <w:tcPr>
            <w:tcW w:w="2410" w:type="dxa"/>
            <w:vAlign w:val="center"/>
          </w:tcPr>
          <w:p w:rsidR="00123364" w:rsidRPr="005973D1" w:rsidRDefault="0012336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123364" w:rsidRPr="005973D1" w:rsidRDefault="0012336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2018.05.26</w:t>
            </w:r>
          </w:p>
        </w:tc>
        <w:tc>
          <w:tcPr>
            <w:tcW w:w="2220" w:type="dxa"/>
            <w:vAlign w:val="center"/>
          </w:tcPr>
          <w:p w:rsidR="00123364" w:rsidRPr="005973D1" w:rsidRDefault="00123364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F1ZF-1202</w:t>
            </w:r>
          </w:p>
        </w:tc>
        <w:tc>
          <w:tcPr>
            <w:tcW w:w="2220" w:type="dxa"/>
            <w:vAlign w:val="center"/>
          </w:tcPr>
          <w:p w:rsidR="00123364" w:rsidRPr="005973D1" w:rsidRDefault="00123364" w:rsidP="003F5898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23364" w:rsidRPr="005973D1" w:rsidRDefault="00123364" w:rsidP="003F5898">
            <w:pPr>
              <w:jc w:val="center"/>
            </w:pPr>
            <w:r>
              <w:t>Figyelmeztetés</w:t>
            </w:r>
          </w:p>
        </w:tc>
      </w:tr>
      <w:tr w:rsidR="00123364" w:rsidTr="003D0FA7">
        <w:tc>
          <w:tcPr>
            <w:tcW w:w="2219" w:type="dxa"/>
            <w:vAlign w:val="center"/>
          </w:tcPr>
          <w:p w:rsidR="00123364" w:rsidRDefault="00123364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Nyíri Csaba (edző)</w:t>
            </w:r>
          </w:p>
        </w:tc>
        <w:tc>
          <w:tcPr>
            <w:tcW w:w="2425" w:type="dxa"/>
            <w:vAlign w:val="center"/>
          </w:tcPr>
          <w:p w:rsidR="00123364" w:rsidRDefault="00123364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Gödi SE</w:t>
            </w:r>
          </w:p>
        </w:tc>
        <w:tc>
          <w:tcPr>
            <w:tcW w:w="2410" w:type="dxa"/>
            <w:vAlign w:val="center"/>
          </w:tcPr>
          <w:p w:rsidR="00123364" w:rsidRDefault="0012336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NyKK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Eötvös „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>”</w:t>
            </w:r>
          </w:p>
        </w:tc>
        <w:tc>
          <w:tcPr>
            <w:tcW w:w="1824" w:type="dxa"/>
            <w:vAlign w:val="center"/>
          </w:tcPr>
          <w:p w:rsidR="00123364" w:rsidRDefault="0012336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2018.05.26</w:t>
            </w:r>
          </w:p>
        </w:tc>
        <w:tc>
          <w:tcPr>
            <w:tcW w:w="2220" w:type="dxa"/>
            <w:vAlign w:val="center"/>
          </w:tcPr>
          <w:p w:rsidR="00123364" w:rsidRDefault="00123364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FRSD-1013</w:t>
            </w:r>
          </w:p>
        </w:tc>
        <w:tc>
          <w:tcPr>
            <w:tcW w:w="2220" w:type="dxa"/>
            <w:vAlign w:val="center"/>
          </w:tcPr>
          <w:p w:rsidR="00123364" w:rsidRDefault="00123364" w:rsidP="003F5898">
            <w:pPr>
              <w:jc w:val="center"/>
            </w:pPr>
            <w:r>
              <w:t>59/A/(1)/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23364" w:rsidRDefault="00123364" w:rsidP="003F5898">
            <w:pPr>
              <w:jc w:val="center"/>
            </w:pPr>
            <w:r>
              <w:t>Figyelmeztetés</w:t>
            </w:r>
          </w:p>
        </w:tc>
      </w:tr>
      <w:tr w:rsidR="00DA131F" w:rsidTr="003D0FA7">
        <w:tc>
          <w:tcPr>
            <w:tcW w:w="2219" w:type="dxa"/>
            <w:vAlign w:val="center"/>
          </w:tcPr>
          <w:p w:rsidR="00DA131F" w:rsidRDefault="00DA131F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Halmai Gábor (edző)</w:t>
            </w:r>
          </w:p>
        </w:tc>
        <w:tc>
          <w:tcPr>
            <w:tcW w:w="2425" w:type="dxa"/>
            <w:vAlign w:val="center"/>
          </w:tcPr>
          <w:p w:rsidR="00DA131F" w:rsidRDefault="00DA131F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Kecskeméti KA/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DA131F" w:rsidRDefault="00DA131F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Kanizsai Vadmacskák SE</w:t>
            </w:r>
          </w:p>
        </w:tc>
        <w:tc>
          <w:tcPr>
            <w:tcW w:w="1824" w:type="dxa"/>
            <w:vAlign w:val="center"/>
          </w:tcPr>
          <w:p w:rsidR="00DA131F" w:rsidRDefault="00DA131F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2018.05.27</w:t>
            </w:r>
          </w:p>
        </w:tc>
        <w:tc>
          <w:tcPr>
            <w:tcW w:w="2220" w:type="dxa"/>
            <w:vAlign w:val="center"/>
          </w:tcPr>
          <w:p w:rsidR="00DA131F" w:rsidRDefault="00DA131F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LRKD-1016</w:t>
            </w:r>
          </w:p>
        </w:tc>
        <w:tc>
          <w:tcPr>
            <w:tcW w:w="2220" w:type="dxa"/>
            <w:vAlign w:val="center"/>
          </w:tcPr>
          <w:p w:rsidR="00DA131F" w:rsidRDefault="00DA131F" w:rsidP="003F5898">
            <w:pPr>
              <w:jc w:val="center"/>
            </w:pPr>
            <w:r>
              <w:t>59/A/(1)/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A131F" w:rsidRDefault="00DA131F" w:rsidP="003F5898">
            <w:pPr>
              <w:jc w:val="center"/>
            </w:pPr>
            <w:r>
              <w:t>Figyelmeztetés</w:t>
            </w:r>
          </w:p>
        </w:tc>
      </w:tr>
      <w:tr w:rsidR="00DA131F" w:rsidTr="003D0FA7">
        <w:tc>
          <w:tcPr>
            <w:tcW w:w="2219" w:type="dxa"/>
            <w:vAlign w:val="center"/>
          </w:tcPr>
          <w:p w:rsidR="00DA131F" w:rsidRDefault="00DA131F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Gaál Róbert (edző)</w:t>
            </w:r>
          </w:p>
        </w:tc>
        <w:tc>
          <w:tcPr>
            <w:tcW w:w="2425" w:type="dxa"/>
            <w:vAlign w:val="center"/>
          </w:tcPr>
          <w:p w:rsidR="00DA131F" w:rsidRDefault="00DA131F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Sportcentrum</w:t>
            </w:r>
          </w:p>
        </w:tc>
        <w:tc>
          <w:tcPr>
            <w:tcW w:w="2410" w:type="dxa"/>
            <w:vAlign w:val="center"/>
          </w:tcPr>
          <w:p w:rsidR="00DA131F" w:rsidRDefault="00DA131F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OSE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Lions</w:t>
            </w:r>
            <w:proofErr w:type="spellEnd"/>
          </w:p>
        </w:tc>
        <w:tc>
          <w:tcPr>
            <w:tcW w:w="1824" w:type="dxa"/>
            <w:vAlign w:val="center"/>
          </w:tcPr>
          <w:p w:rsidR="00DA131F" w:rsidRDefault="00DA131F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2018.05.25</w:t>
            </w:r>
          </w:p>
        </w:tc>
        <w:tc>
          <w:tcPr>
            <w:tcW w:w="2220" w:type="dxa"/>
            <w:vAlign w:val="center"/>
          </w:tcPr>
          <w:p w:rsidR="00DA131F" w:rsidRDefault="00DA131F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FOSD-2020</w:t>
            </w:r>
          </w:p>
        </w:tc>
        <w:tc>
          <w:tcPr>
            <w:tcW w:w="2220" w:type="dxa"/>
            <w:vAlign w:val="center"/>
          </w:tcPr>
          <w:p w:rsidR="00DA131F" w:rsidRDefault="00DA131F" w:rsidP="003F5898">
            <w:pPr>
              <w:jc w:val="center"/>
            </w:pPr>
            <w:r>
              <w:t>59/A/(1)/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A131F" w:rsidRDefault="00DA131F" w:rsidP="003F5898">
            <w:pPr>
              <w:jc w:val="center"/>
            </w:pPr>
            <w:r>
              <w:t>Figyelmeztetés</w:t>
            </w:r>
          </w:p>
        </w:tc>
      </w:tr>
      <w:tr w:rsidR="00DA131F" w:rsidTr="003D0FA7">
        <w:tc>
          <w:tcPr>
            <w:tcW w:w="2219" w:type="dxa"/>
            <w:vAlign w:val="center"/>
          </w:tcPr>
          <w:p w:rsidR="00DA131F" w:rsidRDefault="009C2A86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Nagy Anna</w:t>
            </w:r>
          </w:p>
        </w:tc>
        <w:tc>
          <w:tcPr>
            <w:tcW w:w="2425" w:type="dxa"/>
            <w:vAlign w:val="center"/>
          </w:tcPr>
          <w:p w:rsidR="00DA131F" w:rsidRDefault="009C2A86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Zsíros Akadémia Kőbánya</w:t>
            </w:r>
          </w:p>
        </w:tc>
        <w:tc>
          <w:tcPr>
            <w:tcW w:w="2410" w:type="dxa"/>
            <w:vAlign w:val="center"/>
          </w:tcPr>
          <w:p w:rsidR="00DA131F" w:rsidRDefault="009C2A86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PVSK/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DA131F" w:rsidRDefault="009C2A86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2018.05.27</w:t>
            </w:r>
          </w:p>
        </w:tc>
        <w:tc>
          <w:tcPr>
            <w:tcW w:w="2220" w:type="dxa"/>
            <w:vAlign w:val="center"/>
          </w:tcPr>
          <w:p w:rsidR="00DA131F" w:rsidRDefault="009C2A86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LOKD-2021</w:t>
            </w:r>
          </w:p>
        </w:tc>
        <w:tc>
          <w:tcPr>
            <w:tcW w:w="2220" w:type="dxa"/>
            <w:vAlign w:val="center"/>
          </w:tcPr>
          <w:p w:rsidR="00DA131F" w:rsidRDefault="009C2A86" w:rsidP="003F5898">
            <w:pPr>
              <w:jc w:val="center"/>
            </w:pPr>
            <w:r>
              <w:t>52/(1)/(2)/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A131F" w:rsidRDefault="009C2A86" w:rsidP="003F5898">
            <w:pPr>
              <w:jc w:val="center"/>
            </w:pPr>
            <w:r>
              <w:t>Megrovás</w:t>
            </w:r>
          </w:p>
        </w:tc>
      </w:tr>
      <w:tr w:rsidR="00542C55" w:rsidTr="003D0FA7">
        <w:tc>
          <w:tcPr>
            <w:tcW w:w="2219" w:type="dxa"/>
            <w:vAlign w:val="center"/>
          </w:tcPr>
          <w:p w:rsidR="00542C55" w:rsidRDefault="00542C5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Tatár István (edző)</w:t>
            </w:r>
          </w:p>
        </w:tc>
        <w:tc>
          <w:tcPr>
            <w:tcW w:w="2425" w:type="dxa"/>
            <w:vAlign w:val="center"/>
          </w:tcPr>
          <w:p w:rsidR="00542C55" w:rsidRDefault="00542C55" w:rsidP="003F5898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Zsíros Akadémia Kőbánya</w:t>
            </w:r>
          </w:p>
        </w:tc>
        <w:tc>
          <w:tcPr>
            <w:tcW w:w="2410" w:type="dxa"/>
            <w:vAlign w:val="center"/>
          </w:tcPr>
          <w:p w:rsidR="00542C55" w:rsidRDefault="00542C55" w:rsidP="003F5898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PVSK/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542C55" w:rsidRDefault="00542C55" w:rsidP="003F5898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2018.05.27</w:t>
            </w:r>
          </w:p>
        </w:tc>
        <w:tc>
          <w:tcPr>
            <w:tcW w:w="2220" w:type="dxa"/>
            <w:vAlign w:val="center"/>
          </w:tcPr>
          <w:p w:rsidR="00542C55" w:rsidRDefault="00542C55" w:rsidP="003F5898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LOKD-2021</w:t>
            </w:r>
          </w:p>
        </w:tc>
        <w:tc>
          <w:tcPr>
            <w:tcW w:w="2220" w:type="dxa"/>
            <w:vAlign w:val="center"/>
          </w:tcPr>
          <w:p w:rsidR="00542C55" w:rsidRDefault="00542C55" w:rsidP="003F5898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542C55" w:rsidRDefault="00542C55" w:rsidP="003F5898">
            <w:pPr>
              <w:jc w:val="center"/>
            </w:pPr>
            <w:r>
              <w:t>Eltiltás 1 hónap</w:t>
            </w:r>
          </w:p>
        </w:tc>
      </w:tr>
      <w:tr w:rsidR="0041096D" w:rsidTr="003D0FA7">
        <w:tc>
          <w:tcPr>
            <w:tcW w:w="2219" w:type="dxa"/>
            <w:vAlign w:val="center"/>
          </w:tcPr>
          <w:p w:rsidR="0041096D" w:rsidRDefault="0041096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Reményi Ádám</w:t>
            </w:r>
          </w:p>
        </w:tc>
        <w:tc>
          <w:tcPr>
            <w:tcW w:w="2425" w:type="dxa"/>
            <w:vAlign w:val="center"/>
          </w:tcPr>
          <w:p w:rsidR="0041096D" w:rsidRDefault="0041096D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Ziccer KS</w:t>
            </w:r>
          </w:p>
        </w:tc>
        <w:tc>
          <w:tcPr>
            <w:tcW w:w="2410" w:type="dxa"/>
            <w:vAlign w:val="center"/>
          </w:tcPr>
          <w:p w:rsidR="0041096D" w:rsidRDefault="0041096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Monori SE</w:t>
            </w:r>
          </w:p>
        </w:tc>
        <w:tc>
          <w:tcPr>
            <w:tcW w:w="1824" w:type="dxa"/>
            <w:vAlign w:val="center"/>
          </w:tcPr>
          <w:p w:rsidR="0041096D" w:rsidRDefault="0041096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2018.05.28</w:t>
            </w:r>
          </w:p>
        </w:tc>
        <w:tc>
          <w:tcPr>
            <w:tcW w:w="2220" w:type="dxa"/>
            <w:vAlign w:val="center"/>
          </w:tcPr>
          <w:p w:rsidR="0041096D" w:rsidRDefault="0041096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F2KA-0203</w:t>
            </w:r>
          </w:p>
        </w:tc>
        <w:tc>
          <w:tcPr>
            <w:tcW w:w="2220" w:type="dxa"/>
            <w:vAlign w:val="center"/>
          </w:tcPr>
          <w:p w:rsidR="0041096D" w:rsidRPr="005973D1" w:rsidRDefault="0041096D" w:rsidP="003F5898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1096D" w:rsidRPr="005973D1" w:rsidRDefault="0041096D" w:rsidP="003F5898">
            <w:pPr>
              <w:jc w:val="center"/>
            </w:pPr>
            <w:r>
              <w:t>Figyelmeztetés</w:t>
            </w:r>
          </w:p>
        </w:tc>
      </w:tr>
      <w:tr w:rsidR="0041096D" w:rsidTr="003D0FA7">
        <w:tc>
          <w:tcPr>
            <w:tcW w:w="2219" w:type="dxa"/>
            <w:vAlign w:val="center"/>
          </w:tcPr>
          <w:p w:rsidR="0041096D" w:rsidRDefault="0041096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Kálmán László</w:t>
            </w:r>
          </w:p>
        </w:tc>
        <w:tc>
          <w:tcPr>
            <w:tcW w:w="2425" w:type="dxa"/>
            <w:vAlign w:val="center"/>
          </w:tcPr>
          <w:p w:rsidR="0041096D" w:rsidRDefault="0041096D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MOTAX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Concordia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Pápai KC</w:t>
            </w:r>
          </w:p>
        </w:tc>
        <w:tc>
          <w:tcPr>
            <w:tcW w:w="2410" w:type="dxa"/>
            <w:vAlign w:val="center"/>
          </w:tcPr>
          <w:p w:rsidR="0041096D" w:rsidRDefault="0041096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</w:t>
            </w:r>
          </w:p>
        </w:tc>
        <w:tc>
          <w:tcPr>
            <w:tcW w:w="1824" w:type="dxa"/>
            <w:vAlign w:val="center"/>
          </w:tcPr>
          <w:p w:rsidR="0041096D" w:rsidRDefault="0041096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2018.05.20</w:t>
            </w:r>
          </w:p>
        </w:tc>
        <w:tc>
          <w:tcPr>
            <w:tcW w:w="2220" w:type="dxa"/>
            <w:vAlign w:val="center"/>
          </w:tcPr>
          <w:p w:rsidR="0041096D" w:rsidRDefault="0041096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F1ZF-1031</w:t>
            </w:r>
          </w:p>
        </w:tc>
        <w:tc>
          <w:tcPr>
            <w:tcW w:w="2220" w:type="dxa"/>
            <w:vAlign w:val="center"/>
          </w:tcPr>
          <w:p w:rsidR="0041096D" w:rsidRDefault="0041096D" w:rsidP="003F5898">
            <w:pPr>
              <w:jc w:val="center"/>
            </w:pPr>
            <w:r>
              <w:t>51/(1)</w:t>
            </w:r>
          </w:p>
          <w:p w:rsidR="0041096D" w:rsidRDefault="0041096D" w:rsidP="003F5898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41096D" w:rsidRDefault="0041096D" w:rsidP="003F5898">
            <w:pPr>
              <w:jc w:val="center"/>
            </w:pPr>
            <w:r>
              <w:t>Eltiltás 4 meccs</w:t>
            </w:r>
          </w:p>
        </w:tc>
      </w:tr>
      <w:tr w:rsidR="0041096D" w:rsidTr="003D0FA7">
        <w:tc>
          <w:tcPr>
            <w:tcW w:w="2219" w:type="dxa"/>
            <w:vAlign w:val="center"/>
          </w:tcPr>
          <w:p w:rsidR="0041096D" w:rsidRDefault="008D045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Fehér Csaba</w:t>
            </w:r>
          </w:p>
        </w:tc>
        <w:tc>
          <w:tcPr>
            <w:tcW w:w="2425" w:type="dxa"/>
            <w:vAlign w:val="center"/>
          </w:tcPr>
          <w:p w:rsidR="0041096D" w:rsidRDefault="008D0452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Budafoki KK</w:t>
            </w:r>
          </w:p>
        </w:tc>
        <w:tc>
          <w:tcPr>
            <w:tcW w:w="2410" w:type="dxa"/>
            <w:vAlign w:val="center"/>
          </w:tcPr>
          <w:p w:rsidR="0041096D" w:rsidRDefault="008D0452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BKG Príma SE</w:t>
            </w:r>
          </w:p>
        </w:tc>
        <w:tc>
          <w:tcPr>
            <w:tcW w:w="1824" w:type="dxa"/>
            <w:vAlign w:val="center"/>
          </w:tcPr>
          <w:p w:rsidR="0041096D" w:rsidRDefault="008D0452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2018.05.30</w:t>
            </w:r>
          </w:p>
        </w:tc>
        <w:tc>
          <w:tcPr>
            <w:tcW w:w="2220" w:type="dxa"/>
            <w:vAlign w:val="center"/>
          </w:tcPr>
          <w:p w:rsidR="0041096D" w:rsidRDefault="008D0452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F1ZF-4002</w:t>
            </w:r>
          </w:p>
        </w:tc>
        <w:tc>
          <w:tcPr>
            <w:tcW w:w="2220" w:type="dxa"/>
            <w:vAlign w:val="center"/>
          </w:tcPr>
          <w:p w:rsidR="0041096D" w:rsidRDefault="008D0452" w:rsidP="003F5898">
            <w:pPr>
              <w:jc w:val="center"/>
            </w:pPr>
            <w:r>
              <w:t>52/(1)/(2)/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1096D" w:rsidRDefault="008D0452" w:rsidP="003F5898">
            <w:pPr>
              <w:jc w:val="center"/>
            </w:pPr>
            <w:r>
              <w:t>Megrovás</w:t>
            </w:r>
          </w:p>
        </w:tc>
      </w:tr>
      <w:tr w:rsidR="00EC7F85" w:rsidTr="003D0FA7">
        <w:tc>
          <w:tcPr>
            <w:tcW w:w="2219" w:type="dxa"/>
            <w:vMerge w:val="restart"/>
            <w:vAlign w:val="center"/>
          </w:tcPr>
          <w:p w:rsidR="00EC7F85" w:rsidRDefault="00EC7F8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2425" w:type="dxa"/>
            <w:vMerge w:val="restart"/>
            <w:vAlign w:val="center"/>
          </w:tcPr>
          <w:p w:rsidR="00EC7F85" w:rsidRPr="00423304" w:rsidRDefault="00EC7F85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423304"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 w:rsidRPr="00423304">
              <w:rPr>
                <w:rFonts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2410" w:type="dxa"/>
            <w:vAlign w:val="center"/>
          </w:tcPr>
          <w:p w:rsidR="00EC7F85" w:rsidRDefault="00EC7F8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EC7F85" w:rsidRDefault="00EC7F8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2018.05.31</w:t>
            </w:r>
          </w:p>
        </w:tc>
        <w:tc>
          <w:tcPr>
            <w:tcW w:w="2220" w:type="dxa"/>
            <w:vAlign w:val="center"/>
          </w:tcPr>
          <w:p w:rsidR="00EC7F85" w:rsidRDefault="00EC7F8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F1AF-2022</w:t>
            </w:r>
          </w:p>
        </w:tc>
        <w:tc>
          <w:tcPr>
            <w:tcW w:w="2220" w:type="dxa"/>
            <w:vMerge w:val="restart"/>
            <w:vAlign w:val="center"/>
          </w:tcPr>
          <w:p w:rsidR="00EC7F85" w:rsidRDefault="00EC7F85" w:rsidP="003F5898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EC7F85" w:rsidRDefault="00EC7F85" w:rsidP="003F5898">
            <w:pPr>
              <w:jc w:val="center"/>
            </w:pPr>
            <w:r>
              <w:t>500.000 HUF</w:t>
            </w:r>
          </w:p>
        </w:tc>
      </w:tr>
      <w:tr w:rsidR="00EC7F85" w:rsidTr="003D0FA7">
        <w:tc>
          <w:tcPr>
            <w:tcW w:w="2219" w:type="dxa"/>
            <w:vMerge/>
            <w:vAlign w:val="center"/>
          </w:tcPr>
          <w:p w:rsidR="00EC7F85" w:rsidRDefault="00EC7F8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EC7F85" w:rsidRDefault="00EC7F8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C7F85" w:rsidRDefault="00EC7F85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Zalakerámia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ZTE KK</w:t>
            </w:r>
          </w:p>
        </w:tc>
        <w:tc>
          <w:tcPr>
            <w:tcW w:w="1824" w:type="dxa"/>
            <w:vAlign w:val="center"/>
          </w:tcPr>
          <w:p w:rsidR="00EC7F85" w:rsidRDefault="00EC7F8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2018.05.15</w:t>
            </w:r>
          </w:p>
        </w:tc>
        <w:tc>
          <w:tcPr>
            <w:tcW w:w="2220" w:type="dxa"/>
            <w:vAlign w:val="center"/>
          </w:tcPr>
          <w:p w:rsidR="00EC7F85" w:rsidRDefault="00EC7F8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F1AF-1012</w:t>
            </w:r>
          </w:p>
        </w:tc>
        <w:tc>
          <w:tcPr>
            <w:tcW w:w="2220" w:type="dxa"/>
            <w:vMerge/>
            <w:vAlign w:val="center"/>
          </w:tcPr>
          <w:p w:rsidR="00EC7F85" w:rsidRDefault="00EC7F85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C7F85" w:rsidRDefault="00EC7F85" w:rsidP="003F5898">
            <w:pPr>
              <w:jc w:val="center"/>
            </w:pPr>
          </w:p>
        </w:tc>
      </w:tr>
      <w:tr w:rsidR="00EC7F85" w:rsidTr="003D0FA7">
        <w:tc>
          <w:tcPr>
            <w:tcW w:w="2219" w:type="dxa"/>
            <w:vMerge/>
            <w:vAlign w:val="center"/>
          </w:tcPr>
          <w:p w:rsidR="00EC7F85" w:rsidRDefault="00EC7F8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EC7F85" w:rsidRDefault="00EC7F8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C7F85" w:rsidRDefault="00EC7F85" w:rsidP="003F5898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EC7F85" w:rsidRDefault="00EC7F8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2018.05.28</w:t>
            </w:r>
          </w:p>
        </w:tc>
        <w:tc>
          <w:tcPr>
            <w:tcW w:w="2220" w:type="dxa"/>
            <w:vAlign w:val="center"/>
          </w:tcPr>
          <w:p w:rsidR="00EC7F85" w:rsidRDefault="00EC7F8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F1AF-2012</w:t>
            </w:r>
          </w:p>
        </w:tc>
        <w:tc>
          <w:tcPr>
            <w:tcW w:w="2220" w:type="dxa"/>
            <w:vMerge/>
            <w:vAlign w:val="center"/>
          </w:tcPr>
          <w:p w:rsidR="00EC7F85" w:rsidRDefault="00EC7F85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C7F85" w:rsidRDefault="00EC7F85" w:rsidP="003F5898">
            <w:pPr>
              <w:jc w:val="center"/>
            </w:pPr>
          </w:p>
        </w:tc>
      </w:tr>
      <w:tr w:rsidR="00EC7F85" w:rsidTr="003D0FA7">
        <w:tc>
          <w:tcPr>
            <w:tcW w:w="2219" w:type="dxa"/>
            <w:vMerge/>
            <w:vAlign w:val="center"/>
          </w:tcPr>
          <w:p w:rsidR="00EC7F85" w:rsidRDefault="00EC7F8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EC7F85" w:rsidRDefault="00EC7F8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C7F85" w:rsidRDefault="00EC7F85" w:rsidP="003F5898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Zalakerámia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ZTE KK</w:t>
            </w:r>
          </w:p>
        </w:tc>
        <w:tc>
          <w:tcPr>
            <w:tcW w:w="1824" w:type="dxa"/>
            <w:vAlign w:val="center"/>
          </w:tcPr>
          <w:p w:rsidR="00EC7F85" w:rsidRDefault="00EC7F8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2018.05.20</w:t>
            </w:r>
          </w:p>
        </w:tc>
        <w:tc>
          <w:tcPr>
            <w:tcW w:w="2220" w:type="dxa"/>
            <w:vAlign w:val="center"/>
          </w:tcPr>
          <w:p w:rsidR="00EC7F85" w:rsidRDefault="00EC7F8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F1AF-1032</w:t>
            </w:r>
          </w:p>
        </w:tc>
        <w:tc>
          <w:tcPr>
            <w:tcW w:w="2220" w:type="dxa"/>
            <w:vMerge/>
            <w:vAlign w:val="center"/>
          </w:tcPr>
          <w:p w:rsidR="00EC7F85" w:rsidRDefault="00EC7F85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C7F85" w:rsidRDefault="00EC7F85" w:rsidP="003F5898">
            <w:pPr>
              <w:jc w:val="center"/>
            </w:pPr>
          </w:p>
        </w:tc>
      </w:tr>
      <w:tr w:rsidR="00AF68D3" w:rsidTr="003D0FA7">
        <w:tc>
          <w:tcPr>
            <w:tcW w:w="2219" w:type="dxa"/>
            <w:vMerge w:val="restart"/>
            <w:vAlign w:val="center"/>
          </w:tcPr>
          <w:p w:rsidR="00AF68D3" w:rsidRDefault="00AF68D3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ZTE KK Kft.</w:t>
            </w:r>
          </w:p>
        </w:tc>
        <w:tc>
          <w:tcPr>
            <w:tcW w:w="2425" w:type="dxa"/>
            <w:vMerge w:val="restart"/>
            <w:vAlign w:val="center"/>
          </w:tcPr>
          <w:p w:rsidR="00AF68D3" w:rsidRDefault="00AF68D3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KK</w:t>
            </w:r>
          </w:p>
        </w:tc>
        <w:tc>
          <w:tcPr>
            <w:tcW w:w="2410" w:type="dxa"/>
            <w:vAlign w:val="center"/>
          </w:tcPr>
          <w:p w:rsidR="00AF68D3" w:rsidRDefault="00AF68D3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Align w:val="center"/>
          </w:tcPr>
          <w:p w:rsidR="00AF68D3" w:rsidRDefault="00AF68D3" w:rsidP="003F5898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2018.05.15</w:t>
            </w:r>
          </w:p>
        </w:tc>
        <w:tc>
          <w:tcPr>
            <w:tcW w:w="2220" w:type="dxa"/>
            <w:vAlign w:val="center"/>
          </w:tcPr>
          <w:p w:rsidR="00AF68D3" w:rsidRDefault="00AF68D3" w:rsidP="003F5898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F1AF-1012</w:t>
            </w:r>
          </w:p>
        </w:tc>
        <w:tc>
          <w:tcPr>
            <w:tcW w:w="2220" w:type="dxa"/>
            <w:vMerge w:val="restart"/>
            <w:vAlign w:val="center"/>
          </w:tcPr>
          <w:p w:rsidR="00AF68D3" w:rsidRDefault="00AF68D3" w:rsidP="003F5898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AF68D3" w:rsidRDefault="00AF68D3" w:rsidP="003F5898">
            <w:pPr>
              <w:jc w:val="center"/>
            </w:pPr>
            <w:r>
              <w:t>100.000 HUF</w:t>
            </w:r>
          </w:p>
        </w:tc>
      </w:tr>
      <w:tr w:rsidR="00AF68D3" w:rsidTr="003D0FA7">
        <w:tc>
          <w:tcPr>
            <w:tcW w:w="2219" w:type="dxa"/>
            <w:vMerge/>
            <w:vAlign w:val="center"/>
          </w:tcPr>
          <w:p w:rsidR="00AF68D3" w:rsidRDefault="00AF68D3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AF68D3" w:rsidRDefault="00AF68D3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F68D3" w:rsidRDefault="00AF68D3" w:rsidP="003F5898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Zalakerámia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ZTE KK</w:t>
            </w:r>
          </w:p>
        </w:tc>
        <w:tc>
          <w:tcPr>
            <w:tcW w:w="1824" w:type="dxa"/>
            <w:vAlign w:val="center"/>
          </w:tcPr>
          <w:p w:rsidR="00AF68D3" w:rsidRDefault="00AF68D3" w:rsidP="003F5898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2018.05.20</w:t>
            </w:r>
          </w:p>
        </w:tc>
        <w:tc>
          <w:tcPr>
            <w:tcW w:w="2220" w:type="dxa"/>
            <w:vAlign w:val="center"/>
          </w:tcPr>
          <w:p w:rsidR="00AF68D3" w:rsidRDefault="00AF68D3" w:rsidP="003F5898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F1AF-1032</w:t>
            </w:r>
          </w:p>
        </w:tc>
        <w:tc>
          <w:tcPr>
            <w:tcW w:w="2220" w:type="dxa"/>
            <w:vMerge/>
            <w:vAlign w:val="center"/>
          </w:tcPr>
          <w:p w:rsidR="00AF68D3" w:rsidRDefault="00AF68D3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AF68D3" w:rsidRDefault="00AF68D3" w:rsidP="003F5898">
            <w:pPr>
              <w:jc w:val="center"/>
            </w:pPr>
          </w:p>
        </w:tc>
      </w:tr>
      <w:tr w:rsidR="00AF68D3" w:rsidTr="003D0FA7">
        <w:tc>
          <w:tcPr>
            <w:tcW w:w="2219" w:type="dxa"/>
            <w:vMerge/>
            <w:vAlign w:val="center"/>
          </w:tcPr>
          <w:p w:rsidR="00AF68D3" w:rsidRDefault="00AF68D3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AF68D3" w:rsidRDefault="00AF68D3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F68D3" w:rsidRDefault="00AF68D3" w:rsidP="003F5898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Align w:val="center"/>
          </w:tcPr>
          <w:p w:rsidR="00AF68D3" w:rsidRDefault="00AF68D3" w:rsidP="003F5898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2018.05.18</w:t>
            </w:r>
          </w:p>
        </w:tc>
        <w:tc>
          <w:tcPr>
            <w:tcW w:w="2220" w:type="dxa"/>
            <w:vAlign w:val="center"/>
          </w:tcPr>
          <w:p w:rsidR="00AF68D3" w:rsidRDefault="00AF68D3" w:rsidP="003F5898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F1AF-1022</w:t>
            </w:r>
          </w:p>
        </w:tc>
        <w:tc>
          <w:tcPr>
            <w:tcW w:w="2220" w:type="dxa"/>
            <w:vMerge/>
            <w:vAlign w:val="center"/>
          </w:tcPr>
          <w:p w:rsidR="00AF68D3" w:rsidRDefault="00AF68D3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AF68D3" w:rsidRDefault="00AF68D3" w:rsidP="003F5898">
            <w:pPr>
              <w:jc w:val="center"/>
            </w:pPr>
          </w:p>
        </w:tc>
      </w:tr>
      <w:tr w:rsidR="00AF68D3" w:rsidTr="003D0FA7">
        <w:tc>
          <w:tcPr>
            <w:tcW w:w="2219" w:type="dxa"/>
            <w:vMerge/>
            <w:vAlign w:val="center"/>
          </w:tcPr>
          <w:p w:rsidR="00AF68D3" w:rsidRDefault="00AF68D3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AF68D3" w:rsidRDefault="00AF68D3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F68D3" w:rsidRDefault="00AF68D3" w:rsidP="003F5898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Kaposvári KK</w:t>
            </w:r>
          </w:p>
        </w:tc>
        <w:tc>
          <w:tcPr>
            <w:tcW w:w="1824" w:type="dxa"/>
            <w:vAlign w:val="center"/>
          </w:tcPr>
          <w:p w:rsidR="00AF68D3" w:rsidRDefault="00AF68D3" w:rsidP="003F5898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2018.05.09</w:t>
            </w:r>
          </w:p>
        </w:tc>
        <w:tc>
          <w:tcPr>
            <w:tcW w:w="2220" w:type="dxa"/>
            <w:vAlign w:val="center"/>
          </w:tcPr>
          <w:p w:rsidR="00AF68D3" w:rsidRDefault="00AF68D3" w:rsidP="003F5898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F1AF-2091</w:t>
            </w:r>
          </w:p>
        </w:tc>
        <w:tc>
          <w:tcPr>
            <w:tcW w:w="2220" w:type="dxa"/>
            <w:vMerge/>
            <w:vAlign w:val="center"/>
          </w:tcPr>
          <w:p w:rsidR="00AF68D3" w:rsidRDefault="00AF68D3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AF68D3" w:rsidRDefault="00AF68D3" w:rsidP="003F5898">
            <w:pPr>
              <w:jc w:val="center"/>
            </w:pPr>
          </w:p>
        </w:tc>
      </w:tr>
    </w:tbl>
    <w:p w:rsidR="00F433BC" w:rsidRDefault="00F433BC" w:rsidP="006B2644"/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E5F7E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3364"/>
    <w:rsid w:val="00124B42"/>
    <w:rsid w:val="00127CB4"/>
    <w:rsid w:val="00135C40"/>
    <w:rsid w:val="00135D17"/>
    <w:rsid w:val="001437AB"/>
    <w:rsid w:val="00146708"/>
    <w:rsid w:val="00150ACD"/>
    <w:rsid w:val="001516B8"/>
    <w:rsid w:val="00152E93"/>
    <w:rsid w:val="0015377C"/>
    <w:rsid w:val="001543FD"/>
    <w:rsid w:val="00157ABA"/>
    <w:rsid w:val="00165970"/>
    <w:rsid w:val="00170D7A"/>
    <w:rsid w:val="0017278F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C6C30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096D"/>
    <w:rsid w:val="00417683"/>
    <w:rsid w:val="00423304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42C55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973D1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3634B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2A9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0452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2A86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07749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AF68D3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5628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0601B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C7A28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131F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6B4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9357C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C7F85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3554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1873-BC21-4EBB-8A51-CC630A76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669</cp:revision>
  <dcterms:created xsi:type="dcterms:W3CDTF">2013-10-29T20:54:00Z</dcterms:created>
  <dcterms:modified xsi:type="dcterms:W3CDTF">2018-06-09T16:41:00Z</dcterms:modified>
</cp:coreProperties>
</file>